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3E" w:rsidRPr="00086A9A" w:rsidRDefault="00F9163E" w:rsidP="00F9163E">
      <w:pPr>
        <w:pStyle w:val="20"/>
        <w:spacing w:after="360"/>
        <w:rPr>
          <w:sz w:val="32"/>
          <w:szCs w:val="32"/>
        </w:rPr>
      </w:pPr>
      <w:r w:rsidRPr="00086A9A">
        <w:rPr>
          <w:color w:val="000000"/>
          <w:sz w:val="32"/>
          <w:szCs w:val="32"/>
        </w:rPr>
        <w:t>РОССИЙСКАЯ ФЕДЕРАЦИЯ</w:t>
      </w:r>
      <w:r w:rsidRPr="00086A9A">
        <w:rPr>
          <w:color w:val="000000"/>
          <w:sz w:val="32"/>
          <w:szCs w:val="32"/>
        </w:rPr>
        <w:br/>
        <w:t>БРЯНСКАЯ ОБЛАСТЬ</w:t>
      </w:r>
      <w:r w:rsidRPr="00086A9A">
        <w:rPr>
          <w:color w:val="000000"/>
          <w:sz w:val="32"/>
          <w:szCs w:val="32"/>
        </w:rPr>
        <w:br/>
        <w:t>КАРАЧЕВСКИЙ МУНИЦИПАЛЬНЫЙ РАЙОН</w:t>
      </w:r>
      <w:r w:rsidRPr="00086A9A">
        <w:rPr>
          <w:color w:val="000000"/>
          <w:sz w:val="32"/>
          <w:szCs w:val="32"/>
        </w:rPr>
        <w:br/>
        <w:t>АДМИНИСТРАЦИЯ КАРАЧЕВСКОГО РАЙОНА</w:t>
      </w:r>
    </w:p>
    <w:p w:rsidR="00F9163E" w:rsidRPr="00086A9A" w:rsidRDefault="00086A9A" w:rsidP="00F9163E">
      <w:pPr>
        <w:pStyle w:val="20"/>
        <w:spacing w:after="360" w:line="252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ПОСТАНОВЛЕНИЕ</w:t>
      </w:r>
      <w:r>
        <w:rPr>
          <w:color w:val="000000"/>
          <w:sz w:val="32"/>
          <w:szCs w:val="32"/>
        </w:rPr>
        <w:br/>
        <w:t>ОТ</w:t>
      </w:r>
      <w:r w:rsidR="008928DD" w:rsidRPr="00086A9A">
        <w:rPr>
          <w:color w:val="000000"/>
          <w:sz w:val="32"/>
          <w:szCs w:val="32"/>
        </w:rPr>
        <w:t xml:space="preserve"> </w:t>
      </w:r>
      <w:r w:rsidR="00F43903">
        <w:rPr>
          <w:color w:val="000000"/>
          <w:sz w:val="32"/>
          <w:szCs w:val="32"/>
        </w:rPr>
        <w:t xml:space="preserve">  </w:t>
      </w:r>
      <w:r w:rsidR="004D5FD5">
        <w:rPr>
          <w:color w:val="000000"/>
          <w:sz w:val="32"/>
          <w:szCs w:val="32"/>
        </w:rPr>
        <w:t>29</w:t>
      </w:r>
      <w:r w:rsidR="00F43903">
        <w:rPr>
          <w:color w:val="000000"/>
          <w:sz w:val="32"/>
          <w:szCs w:val="32"/>
        </w:rPr>
        <w:t xml:space="preserve">  </w:t>
      </w:r>
      <w:r w:rsidR="00AE7A7D">
        <w:rPr>
          <w:color w:val="000000"/>
          <w:sz w:val="32"/>
          <w:szCs w:val="32"/>
        </w:rPr>
        <w:t xml:space="preserve">  </w:t>
      </w:r>
      <w:proofErr w:type="gramStart"/>
      <w:r w:rsidR="00AE7A7D">
        <w:rPr>
          <w:color w:val="000000"/>
          <w:sz w:val="32"/>
          <w:szCs w:val="32"/>
        </w:rPr>
        <w:t>МАЯ</w:t>
      </w:r>
      <w:r>
        <w:rPr>
          <w:color w:val="000000"/>
          <w:sz w:val="32"/>
          <w:szCs w:val="32"/>
        </w:rPr>
        <w:t xml:space="preserve"> </w:t>
      </w:r>
      <w:r w:rsidR="00637CDA">
        <w:rPr>
          <w:color w:val="000000"/>
          <w:sz w:val="32"/>
          <w:szCs w:val="32"/>
        </w:rPr>
        <w:t xml:space="preserve"> 2026</w:t>
      </w:r>
      <w:proofErr w:type="gramEnd"/>
      <w:r w:rsidR="000F2431" w:rsidRPr="00086A9A">
        <w:rPr>
          <w:color w:val="000000"/>
          <w:sz w:val="32"/>
          <w:szCs w:val="32"/>
        </w:rPr>
        <w:t xml:space="preserve"> г. № </w:t>
      </w:r>
      <w:r w:rsidR="004D5FD5">
        <w:rPr>
          <w:color w:val="000000"/>
          <w:sz w:val="32"/>
          <w:szCs w:val="32"/>
        </w:rPr>
        <w:t>745</w:t>
      </w:r>
      <w:r w:rsidR="000F2431" w:rsidRPr="00086A9A">
        <w:rPr>
          <w:color w:val="000000"/>
          <w:sz w:val="32"/>
          <w:szCs w:val="32"/>
        </w:rPr>
        <w:t xml:space="preserve"> </w:t>
      </w:r>
    </w:p>
    <w:p w:rsidR="00086A9A" w:rsidRDefault="00637CDA" w:rsidP="000F2431">
      <w:pPr>
        <w:widowControl/>
        <w:jc w:val="center"/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</w:pPr>
      <w:r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ОБ УТВЕРЖДЕНИИ </w:t>
      </w:r>
      <w:r w:rsidR="00317C0F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>ПЕРЕЧНЯ МЕСТ ПРОВЕДЕНИЯ ЯРМАРОК НА ТЕРРИТОРИИ КАРАЧЕВСКОГО ГОРОДСКОГО ПОСЕЛЕНИЯ</w:t>
      </w:r>
    </w:p>
    <w:p w:rsidR="00992210" w:rsidRPr="00992210" w:rsidRDefault="00992210" w:rsidP="00992210">
      <w:pPr>
        <w:widowControl/>
        <w:ind w:firstLine="284"/>
        <w:jc w:val="both"/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</w:pPr>
      <w:r w:rsidRPr="00992210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 xml:space="preserve">В соответствии с Федеральным законом от 28 декабря 2009 года   № 381-ФЗ «Об основах государственного регулирования торговой деятельности в Российской Федерации», постановлением Правительства Брянской области от 21.08. 2015 года №404-п «Об утверждении </w:t>
      </w:r>
      <w:proofErr w:type="gramStart"/>
      <w:r w:rsidRPr="00992210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>Порядка  организации</w:t>
      </w:r>
      <w:proofErr w:type="gramEnd"/>
      <w:r w:rsidRPr="00992210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 xml:space="preserve"> ярмарок на территории Брянской области и продажи товаров (выполнение работ, оказание услуг) на них», постановления Правительства Брянской области от 02.10.2015 года №466-п «О внесении изменений в постановление Правительства Брянской области от 21.10.2015 года №404-п «Об утверждении Порядка организации ярмарок на территории Брянской области и продажи товаров (выполнения работ, оказания услуг) на них»</w:t>
      </w:r>
    </w:p>
    <w:p w:rsidR="00992210" w:rsidRPr="00992210" w:rsidRDefault="00992210" w:rsidP="00992210">
      <w:pPr>
        <w:widowControl/>
        <w:ind w:hanging="142"/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</w:pPr>
      <w:r w:rsidRPr="00992210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ab/>
        <w:t>ПОСТАНОВЛЯЮ:</w:t>
      </w:r>
    </w:p>
    <w:p w:rsidR="000C16F9" w:rsidRPr="000C16F9" w:rsidRDefault="00992210" w:rsidP="000C16F9">
      <w:pPr>
        <w:widowControl/>
        <w:ind w:firstLine="284"/>
        <w:jc w:val="both"/>
        <w:rPr>
          <w:rFonts w:ascii="Arial" w:hAnsi="Arial" w:cs="Arial"/>
          <w:sz w:val="25"/>
          <w:szCs w:val="25"/>
        </w:rPr>
      </w:pPr>
      <w:r w:rsidRPr="00992210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ab/>
      </w:r>
      <w:r w:rsidRPr="000C16F9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 xml:space="preserve">1. </w:t>
      </w:r>
      <w:r w:rsidR="00317C0F">
        <w:rPr>
          <w:rFonts w:ascii="Arial" w:hAnsi="Arial" w:cs="Arial"/>
          <w:sz w:val="25"/>
          <w:szCs w:val="25"/>
        </w:rPr>
        <w:t>Утвердить перечень мест</w:t>
      </w:r>
      <w:r w:rsidR="000C16F9" w:rsidRPr="000C16F9">
        <w:rPr>
          <w:rFonts w:ascii="Arial" w:hAnsi="Arial" w:cs="Arial"/>
          <w:sz w:val="25"/>
          <w:szCs w:val="25"/>
        </w:rPr>
        <w:t xml:space="preserve"> проведения ярмар</w:t>
      </w:r>
      <w:r w:rsidR="00317C0F">
        <w:rPr>
          <w:rFonts w:ascii="Arial" w:hAnsi="Arial" w:cs="Arial"/>
          <w:sz w:val="25"/>
          <w:szCs w:val="25"/>
        </w:rPr>
        <w:t xml:space="preserve">ок на </w:t>
      </w:r>
      <w:proofErr w:type="gramStart"/>
      <w:r w:rsidR="00317C0F">
        <w:rPr>
          <w:rFonts w:ascii="Arial" w:hAnsi="Arial" w:cs="Arial"/>
          <w:sz w:val="25"/>
          <w:szCs w:val="25"/>
        </w:rPr>
        <w:t xml:space="preserve">территории </w:t>
      </w:r>
      <w:r w:rsidR="000C16F9" w:rsidRPr="000C16F9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0C16F9" w:rsidRPr="000C16F9">
        <w:rPr>
          <w:rFonts w:ascii="Arial" w:hAnsi="Arial" w:cs="Arial"/>
          <w:sz w:val="25"/>
          <w:szCs w:val="25"/>
        </w:rPr>
        <w:t>Карачевского</w:t>
      </w:r>
      <w:proofErr w:type="spellEnd"/>
      <w:proofErr w:type="gramEnd"/>
      <w:r w:rsidR="000C16F9" w:rsidRPr="000C16F9">
        <w:rPr>
          <w:rFonts w:ascii="Arial" w:hAnsi="Arial" w:cs="Arial"/>
          <w:sz w:val="25"/>
          <w:szCs w:val="25"/>
        </w:rPr>
        <w:t xml:space="preserve"> городского поселения согласно П</w:t>
      </w:r>
      <w:r w:rsidR="000C16F9" w:rsidRPr="000C16F9">
        <w:rPr>
          <w:rFonts w:ascii="Arial" w:hAnsi="Arial" w:cs="Arial"/>
          <w:sz w:val="25"/>
          <w:szCs w:val="25"/>
        </w:rPr>
        <w:t>риложен</w:t>
      </w:r>
      <w:r w:rsidR="000C16F9" w:rsidRPr="000C16F9">
        <w:rPr>
          <w:rFonts w:ascii="Arial" w:hAnsi="Arial" w:cs="Arial"/>
          <w:sz w:val="25"/>
          <w:szCs w:val="25"/>
        </w:rPr>
        <w:t xml:space="preserve">ию 1 к настоящему постановлению. </w:t>
      </w:r>
      <w:r w:rsidR="000C16F9" w:rsidRPr="000C16F9">
        <w:rPr>
          <w:rFonts w:ascii="Arial" w:hAnsi="Arial" w:cs="Arial"/>
          <w:sz w:val="25"/>
          <w:szCs w:val="25"/>
        </w:rPr>
        <w:t xml:space="preserve"> </w:t>
      </w:r>
    </w:p>
    <w:p w:rsidR="00992210" w:rsidRPr="000C16F9" w:rsidRDefault="000C16F9" w:rsidP="000C16F9">
      <w:pPr>
        <w:widowControl/>
        <w:ind w:firstLine="284"/>
        <w:jc w:val="both"/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</w:pPr>
      <w:r w:rsidRPr="000C16F9">
        <w:rPr>
          <w:rFonts w:ascii="Arial" w:hAnsi="Arial" w:cs="Arial"/>
          <w:sz w:val="25"/>
          <w:szCs w:val="25"/>
        </w:rPr>
        <w:t xml:space="preserve">      </w:t>
      </w:r>
      <w:r w:rsidRPr="000C16F9">
        <w:rPr>
          <w:rFonts w:ascii="Arial" w:hAnsi="Arial" w:cs="Arial"/>
          <w:sz w:val="25"/>
          <w:szCs w:val="25"/>
        </w:rPr>
        <w:t>2. Постано</w:t>
      </w:r>
      <w:r w:rsidRPr="000C16F9">
        <w:rPr>
          <w:rFonts w:ascii="Arial" w:hAnsi="Arial" w:cs="Arial"/>
          <w:sz w:val="25"/>
          <w:szCs w:val="25"/>
        </w:rPr>
        <w:t xml:space="preserve">вление опубликовать на официальном сайте администрации </w:t>
      </w:r>
      <w:proofErr w:type="spellStart"/>
      <w:r w:rsidRPr="000C16F9">
        <w:rPr>
          <w:rFonts w:ascii="Arial" w:hAnsi="Arial" w:cs="Arial"/>
          <w:sz w:val="25"/>
          <w:szCs w:val="25"/>
        </w:rPr>
        <w:t>Карачевского</w:t>
      </w:r>
      <w:proofErr w:type="spellEnd"/>
      <w:r w:rsidRPr="000C16F9">
        <w:rPr>
          <w:rFonts w:ascii="Arial" w:hAnsi="Arial" w:cs="Arial"/>
          <w:sz w:val="25"/>
          <w:szCs w:val="25"/>
        </w:rPr>
        <w:t xml:space="preserve"> района. </w:t>
      </w:r>
    </w:p>
    <w:p w:rsidR="00992210" w:rsidRPr="00992210" w:rsidRDefault="00992210" w:rsidP="00992210">
      <w:pPr>
        <w:widowControl/>
        <w:jc w:val="both"/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</w:pPr>
      <w:r w:rsidRPr="00992210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ab/>
        <w:t xml:space="preserve">3. </w:t>
      </w:r>
      <w:proofErr w:type="gramStart"/>
      <w:r w:rsidRPr="00992210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>Контроль  исполнения</w:t>
      </w:r>
      <w:proofErr w:type="gramEnd"/>
      <w:r w:rsidRPr="00992210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 xml:space="preserve">  оставляю за собой.</w:t>
      </w:r>
    </w:p>
    <w:p w:rsidR="00086A9A" w:rsidRPr="00992210" w:rsidRDefault="00086A9A" w:rsidP="00086A9A">
      <w:pPr>
        <w:widowControl/>
        <w:ind w:left="708"/>
        <w:jc w:val="both"/>
        <w:rPr>
          <w:rFonts w:ascii="Arial" w:eastAsia="Calibri" w:hAnsi="Arial" w:cs="Arial"/>
          <w:color w:val="auto"/>
          <w:sz w:val="25"/>
          <w:szCs w:val="25"/>
          <w:lang w:eastAsia="en-US" w:bidi="ar-SA"/>
        </w:rPr>
      </w:pPr>
    </w:p>
    <w:p w:rsidR="005079DE" w:rsidRPr="00992210" w:rsidRDefault="005079DE" w:rsidP="005079DE">
      <w:pPr>
        <w:widowControl/>
        <w:ind w:firstLine="709"/>
        <w:jc w:val="both"/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</w:pPr>
    </w:p>
    <w:p w:rsidR="000F2431" w:rsidRPr="00086A9A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0F2431" w:rsidRPr="00086A9A" w:rsidRDefault="00E05EF5" w:rsidP="00E05EF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             </w:t>
      </w:r>
      <w:r w:rsid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</w:t>
      </w:r>
      <w:r w:rsidR="0062418D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</w:t>
      </w:r>
      <w:r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</w:t>
      </w:r>
      <w:r w:rsidR="00F43903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</w:t>
      </w:r>
      <w:r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</w:t>
      </w:r>
      <w:r w:rsidR="00227421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</w:t>
      </w:r>
      <w:r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</w:t>
      </w:r>
      <w:r w:rsidR="00227421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Глава</w:t>
      </w:r>
      <w:r w:rsidR="000F2431"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администрации</w:t>
      </w:r>
      <w:r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</w:t>
      </w:r>
      <w:proofErr w:type="spellStart"/>
      <w:r w:rsidR="000F2431"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Карачевского</w:t>
      </w:r>
      <w:proofErr w:type="spellEnd"/>
      <w:r w:rsidR="000F2431"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района                                                              </w:t>
      </w:r>
      <w:r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</w:t>
      </w:r>
    </w:p>
    <w:p w:rsidR="000F2431" w:rsidRPr="00086A9A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0F2431" w:rsidRPr="00086A9A" w:rsidRDefault="00F43903" w:rsidP="00F43903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                                                       </w:t>
      </w:r>
      <w:r w:rsidR="0062418D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                 </w:t>
      </w:r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   </w:t>
      </w:r>
      <w:r w:rsidR="00227421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Р.А. Егоров</w:t>
      </w:r>
    </w:p>
    <w:p w:rsidR="000F2431" w:rsidRPr="00086A9A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0F2431" w:rsidRPr="00086A9A" w:rsidRDefault="000F2431" w:rsidP="00E05EF5">
      <w:pPr>
        <w:widowControl/>
        <w:spacing w:after="200"/>
        <w:jc w:val="right"/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</w:pPr>
      <w:r w:rsidRPr="00086A9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Согласовано:</w:t>
      </w:r>
      <w:r w:rsidRPr="00086A9A"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  <w:t xml:space="preserve">                         </w:t>
      </w:r>
    </w:p>
    <w:p w:rsidR="00E05EF5" w:rsidRPr="00086A9A" w:rsidRDefault="00E05EF5" w:rsidP="00E05EF5">
      <w:pPr>
        <w:widowControl/>
        <w:autoSpaceDE w:val="0"/>
        <w:autoSpaceDN w:val="0"/>
        <w:adjustRightInd w:val="0"/>
        <w:jc w:val="right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Э.Н. Лоскутов</w:t>
      </w:r>
    </w:p>
    <w:p w:rsidR="00E05EF5" w:rsidRPr="00086A9A" w:rsidRDefault="00E05EF5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086A9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И.Н. Кондрашова</w:t>
      </w:r>
    </w:p>
    <w:p w:rsidR="00E05EF5" w:rsidRPr="00086A9A" w:rsidRDefault="00E05EF5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1A50E4" w:rsidRPr="00086A9A" w:rsidRDefault="001A50E4" w:rsidP="00E05EF5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1A50E4" w:rsidRPr="00086A9A" w:rsidRDefault="001A50E4" w:rsidP="00E05EF5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1A50E4" w:rsidRPr="00086A9A" w:rsidRDefault="001A50E4" w:rsidP="00E05EF5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1A50E4" w:rsidRPr="00086A9A" w:rsidRDefault="001A50E4" w:rsidP="00E05EF5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1A50E4" w:rsidRPr="00086A9A" w:rsidRDefault="001A50E4" w:rsidP="00E05EF5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0C16F9" w:rsidRDefault="000C16F9" w:rsidP="00F00338">
      <w:pPr>
        <w:widowControl/>
        <w:jc w:val="right"/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</w:pPr>
    </w:p>
    <w:p w:rsidR="00F00338" w:rsidRPr="00F00338" w:rsidRDefault="00F00338" w:rsidP="00F00338">
      <w:pPr>
        <w:widowControl/>
        <w:jc w:val="right"/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</w:pPr>
      <w:r w:rsidRPr="00F00338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lastRenderedPageBreak/>
        <w:t>Приложение № 1</w:t>
      </w:r>
    </w:p>
    <w:p w:rsidR="00F00338" w:rsidRDefault="00F00338" w:rsidP="00F00338">
      <w:pPr>
        <w:widowControl/>
        <w:jc w:val="right"/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</w:pPr>
      <w:r w:rsidRPr="00F00338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 xml:space="preserve"> к Постановлению администрации района</w:t>
      </w:r>
    </w:p>
    <w:p w:rsidR="00F00338" w:rsidRPr="00F00338" w:rsidRDefault="004D5FD5" w:rsidP="004D5FD5">
      <w:pPr>
        <w:widowControl/>
        <w:tabs>
          <w:tab w:val="left" w:pos="6630"/>
          <w:tab w:val="right" w:pos="9355"/>
        </w:tabs>
        <w:jc w:val="right"/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</w:pPr>
      <w:r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>№ 745</w:t>
      </w:r>
      <w:bookmarkStart w:id="0" w:name="_GoBack"/>
      <w:bookmarkEnd w:id="0"/>
      <w:r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 xml:space="preserve">  от 29</w:t>
      </w:r>
      <w:r w:rsidR="00F37784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>.05</w:t>
      </w:r>
      <w:r w:rsidR="00F00338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>.2026г.</w:t>
      </w:r>
    </w:p>
    <w:p w:rsidR="00F00338" w:rsidRPr="00F00338" w:rsidRDefault="00F00338" w:rsidP="00F00338">
      <w:pPr>
        <w:widowControl/>
        <w:jc w:val="right"/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</w:pPr>
      <w:r w:rsidRPr="00F00338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 xml:space="preserve"> </w:t>
      </w:r>
      <w:r w:rsidRPr="00F00338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ab/>
      </w:r>
    </w:p>
    <w:p w:rsidR="00C01D2F" w:rsidRPr="00F00338" w:rsidRDefault="00317C0F" w:rsidP="00F00338">
      <w:pPr>
        <w:widowControl/>
        <w:jc w:val="center"/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</w:pPr>
      <w:r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 xml:space="preserve">Перечень мест проведения ярмарок на территории </w:t>
      </w:r>
      <w:proofErr w:type="spellStart"/>
      <w:r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>Карачевского</w:t>
      </w:r>
      <w:proofErr w:type="spellEnd"/>
      <w:r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 xml:space="preserve"> городского поселения</w:t>
      </w:r>
    </w:p>
    <w:tbl>
      <w:tblPr>
        <w:tblW w:w="10312" w:type="dxa"/>
        <w:tblInd w:w="-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"/>
        <w:gridCol w:w="2269"/>
        <w:gridCol w:w="1559"/>
        <w:gridCol w:w="2410"/>
        <w:gridCol w:w="1842"/>
        <w:gridCol w:w="1985"/>
      </w:tblGrid>
      <w:tr w:rsidR="00F37784" w:rsidRPr="00C01D2F" w:rsidTr="00F37784">
        <w:tc>
          <w:tcPr>
            <w:tcW w:w="247" w:type="dxa"/>
            <w:vAlign w:val="center"/>
          </w:tcPr>
          <w:p w:rsidR="00F37784" w:rsidRPr="00C01D2F" w:rsidRDefault="00F37784" w:rsidP="00C01D2F">
            <w:pPr>
              <w:widowControl/>
              <w:jc w:val="center"/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  <w:t xml:space="preserve">№ </w:t>
            </w:r>
          </w:p>
        </w:tc>
        <w:tc>
          <w:tcPr>
            <w:tcW w:w="2269" w:type="dxa"/>
            <w:vAlign w:val="center"/>
          </w:tcPr>
          <w:p w:rsidR="00F37784" w:rsidRPr="00C01D2F" w:rsidRDefault="00F37784" w:rsidP="00C01D2F">
            <w:pPr>
              <w:widowControl/>
              <w:jc w:val="center"/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  <w:t>Место проведения ярмарок</w:t>
            </w:r>
            <w:r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  <w:t xml:space="preserve"> (адрес)</w:t>
            </w:r>
          </w:p>
        </w:tc>
        <w:tc>
          <w:tcPr>
            <w:tcW w:w="1559" w:type="dxa"/>
            <w:vAlign w:val="center"/>
          </w:tcPr>
          <w:p w:rsidR="00F37784" w:rsidRPr="00C01D2F" w:rsidRDefault="00F37784" w:rsidP="00C01D2F">
            <w:pPr>
              <w:widowControl/>
              <w:jc w:val="center"/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  <w:t>Виды ярмарок</w:t>
            </w:r>
          </w:p>
        </w:tc>
        <w:tc>
          <w:tcPr>
            <w:tcW w:w="2410" w:type="dxa"/>
            <w:vAlign w:val="center"/>
          </w:tcPr>
          <w:p w:rsidR="00F37784" w:rsidRPr="00C01D2F" w:rsidRDefault="00F37784" w:rsidP="00C01D2F">
            <w:pPr>
              <w:widowControl/>
              <w:jc w:val="center"/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  <w:t xml:space="preserve">Перечень товаров (выполненных </w:t>
            </w:r>
            <w:proofErr w:type="gramStart"/>
            <w:r w:rsidRPr="00C01D2F"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  <w:t>работ)  реализуемых</w:t>
            </w:r>
            <w:proofErr w:type="gramEnd"/>
            <w:r w:rsidRPr="00C01D2F"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  <w:t xml:space="preserve"> на ярмарке</w:t>
            </w:r>
          </w:p>
        </w:tc>
        <w:tc>
          <w:tcPr>
            <w:tcW w:w="1842" w:type="dxa"/>
            <w:vAlign w:val="center"/>
          </w:tcPr>
          <w:p w:rsidR="00F37784" w:rsidRPr="00C01D2F" w:rsidRDefault="00F37784" w:rsidP="00C01D2F">
            <w:pPr>
              <w:widowControl/>
              <w:jc w:val="center"/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  <w:t>Период и режим работы</w:t>
            </w:r>
          </w:p>
        </w:tc>
        <w:tc>
          <w:tcPr>
            <w:tcW w:w="1985" w:type="dxa"/>
            <w:vAlign w:val="center"/>
          </w:tcPr>
          <w:p w:rsidR="00F37784" w:rsidRPr="00C01D2F" w:rsidRDefault="00F37784" w:rsidP="00C01D2F">
            <w:pPr>
              <w:widowControl/>
              <w:jc w:val="center"/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>Сведения об использовании мест субъектом</w:t>
            </w:r>
          </w:p>
        </w:tc>
      </w:tr>
      <w:tr w:rsidR="00F37784" w:rsidRPr="00C01D2F" w:rsidTr="00F37784">
        <w:tc>
          <w:tcPr>
            <w:tcW w:w="247" w:type="dxa"/>
          </w:tcPr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  <w:t>1</w:t>
            </w:r>
          </w:p>
        </w:tc>
        <w:tc>
          <w:tcPr>
            <w:tcW w:w="2269" w:type="dxa"/>
          </w:tcPr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242500, Брянская область,</w:t>
            </w:r>
          </w:p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г. Карачев, ул. Луначарского, 69</w:t>
            </w:r>
          </w:p>
        </w:tc>
        <w:tc>
          <w:tcPr>
            <w:tcW w:w="1559" w:type="dxa"/>
          </w:tcPr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Универсальная</w:t>
            </w:r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, возможность торговли </w:t>
            </w:r>
            <w:proofErr w:type="spellStart"/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савтомашины</w:t>
            </w:r>
            <w:proofErr w:type="spell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2410" w:type="dxa"/>
          </w:tcPr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Продовольственные непродовольственные, промышленные товары, товары общественного питания, продажа животных, саженцев, народный промысел.</w:t>
            </w:r>
          </w:p>
        </w:tc>
        <w:tc>
          <w:tcPr>
            <w:tcW w:w="1842" w:type="dxa"/>
          </w:tcPr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В течение года</w:t>
            </w:r>
          </w:p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с 8-00 до 15-00</w:t>
            </w:r>
          </w:p>
        </w:tc>
        <w:tc>
          <w:tcPr>
            <w:tcW w:w="1985" w:type="dxa"/>
          </w:tcPr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Для субъектов малого и среднего </w:t>
            </w:r>
            <w:proofErr w:type="spellStart"/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предпринимате-льства</w:t>
            </w:r>
            <w:proofErr w:type="spellEnd"/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и  субъектов</w:t>
            </w:r>
            <w:proofErr w:type="gramEnd"/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личного подсобного хозяйства</w:t>
            </w:r>
          </w:p>
        </w:tc>
      </w:tr>
      <w:tr w:rsidR="00F37784" w:rsidRPr="00C01D2F" w:rsidTr="00F37784">
        <w:tc>
          <w:tcPr>
            <w:tcW w:w="247" w:type="dxa"/>
          </w:tcPr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  <w:t>2</w:t>
            </w:r>
          </w:p>
        </w:tc>
        <w:tc>
          <w:tcPr>
            <w:tcW w:w="2269" w:type="dxa"/>
          </w:tcPr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242500, Брянская область,</w:t>
            </w:r>
          </w:p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г. Карачев, ул. Луначарского, 69</w:t>
            </w:r>
          </w:p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proofErr w:type="gramStart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.(</w:t>
            </w:r>
            <w:proofErr w:type="gram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напротив ТЦ «Порт», рядом с контейнерной площадкой)</w:t>
            </w:r>
          </w:p>
        </w:tc>
        <w:tc>
          <w:tcPr>
            <w:tcW w:w="1559" w:type="dxa"/>
          </w:tcPr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Сезонная (сельскохозяйственная)</w:t>
            </w:r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, возможность торговли с автомашины</w:t>
            </w:r>
          </w:p>
        </w:tc>
        <w:tc>
          <w:tcPr>
            <w:tcW w:w="2410" w:type="dxa"/>
          </w:tcPr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Сельскохозяйственная продукция</w:t>
            </w:r>
          </w:p>
        </w:tc>
        <w:tc>
          <w:tcPr>
            <w:tcW w:w="1842" w:type="dxa"/>
          </w:tcPr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Сентябрь – о с 8-</w:t>
            </w:r>
            <w:proofErr w:type="gramStart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00  до</w:t>
            </w:r>
            <w:proofErr w:type="gram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15-00ктябрь           </w:t>
            </w:r>
          </w:p>
        </w:tc>
        <w:tc>
          <w:tcPr>
            <w:tcW w:w="1985" w:type="dxa"/>
          </w:tcPr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Для субъектов малого и среднего </w:t>
            </w:r>
            <w:proofErr w:type="spellStart"/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предпринимате-льства</w:t>
            </w:r>
            <w:proofErr w:type="spellEnd"/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и  субъектов</w:t>
            </w:r>
            <w:proofErr w:type="gramEnd"/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личного подсобного хозяйства</w:t>
            </w:r>
          </w:p>
        </w:tc>
      </w:tr>
      <w:tr w:rsidR="00F37784" w:rsidRPr="00C01D2F" w:rsidTr="00F37784">
        <w:tc>
          <w:tcPr>
            <w:tcW w:w="247" w:type="dxa"/>
          </w:tcPr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</w:pPr>
          </w:p>
        </w:tc>
        <w:tc>
          <w:tcPr>
            <w:tcW w:w="2269" w:type="dxa"/>
          </w:tcPr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242500, Брянская область, </w:t>
            </w:r>
            <w:proofErr w:type="spellStart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г.Карачев</w:t>
            </w:r>
            <w:proofErr w:type="spell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, </w:t>
            </w:r>
            <w:proofErr w:type="spellStart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ул.Советская</w:t>
            </w:r>
            <w:proofErr w:type="spell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(закрепленная территория КУМП «Рынок»</w:t>
            </w:r>
          </w:p>
        </w:tc>
        <w:tc>
          <w:tcPr>
            <w:tcW w:w="1559" w:type="dxa"/>
          </w:tcPr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Разовая (праздничная и тематическая)</w:t>
            </w:r>
          </w:p>
        </w:tc>
        <w:tc>
          <w:tcPr>
            <w:tcW w:w="2410" w:type="dxa"/>
          </w:tcPr>
          <w:p w:rsidR="00F37784" w:rsidRPr="00C01D2F" w:rsidRDefault="00F37784" w:rsidP="00C01D2F">
            <w:pPr>
              <w:widowControl/>
              <w:jc w:val="both"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Цветы (живые и искусственные) и хлебобулочные изделия (пасхальные куличи)</w:t>
            </w:r>
          </w:p>
        </w:tc>
        <w:tc>
          <w:tcPr>
            <w:tcW w:w="1842" w:type="dxa"/>
          </w:tcPr>
          <w:p w:rsidR="00F37784" w:rsidRPr="00C01D2F" w:rsidRDefault="00F37784" w:rsidP="00C01D2F">
            <w:pPr>
              <w:widowControl/>
              <w:jc w:val="both"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7,8 Марта и пять недель перед пасхой; с 9-00 до 15-00</w:t>
            </w:r>
          </w:p>
        </w:tc>
        <w:tc>
          <w:tcPr>
            <w:tcW w:w="1985" w:type="dxa"/>
          </w:tcPr>
          <w:p w:rsidR="00F37784" w:rsidRPr="00C01D2F" w:rsidRDefault="00F37784" w:rsidP="00C01D2F">
            <w:pPr>
              <w:widowControl/>
              <w:jc w:val="both"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Для субъектов малого и среднего </w:t>
            </w:r>
            <w:proofErr w:type="spellStart"/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предпринимате-льства</w:t>
            </w:r>
            <w:proofErr w:type="spellEnd"/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и  субъектов</w:t>
            </w:r>
            <w:proofErr w:type="gramEnd"/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личного подсобного хозяйства</w:t>
            </w:r>
          </w:p>
        </w:tc>
      </w:tr>
      <w:tr w:rsidR="00F37784" w:rsidRPr="00C01D2F" w:rsidTr="00F37784">
        <w:tc>
          <w:tcPr>
            <w:tcW w:w="247" w:type="dxa"/>
          </w:tcPr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  <w:t>3</w:t>
            </w:r>
          </w:p>
        </w:tc>
        <w:tc>
          <w:tcPr>
            <w:tcW w:w="2269" w:type="dxa"/>
          </w:tcPr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242500, Брянская область, </w:t>
            </w:r>
            <w:proofErr w:type="spellStart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г.Карачев</w:t>
            </w:r>
            <w:proofErr w:type="spell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, </w:t>
            </w:r>
            <w:proofErr w:type="spellStart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Ул.Горького</w:t>
            </w:r>
            <w:proofErr w:type="spell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(напротив завода «</w:t>
            </w:r>
            <w:proofErr w:type="spellStart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Электродеталь</w:t>
            </w:r>
            <w:proofErr w:type="spell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»</w:t>
            </w:r>
          </w:p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50 мест.</w:t>
            </w:r>
          </w:p>
        </w:tc>
        <w:tc>
          <w:tcPr>
            <w:tcW w:w="1559" w:type="dxa"/>
          </w:tcPr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Сезонная (сельскохозяйственная</w:t>
            </w:r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), возможность торговли с автомашины</w:t>
            </w:r>
          </w:p>
        </w:tc>
        <w:tc>
          <w:tcPr>
            <w:tcW w:w="2410" w:type="dxa"/>
          </w:tcPr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Сельскохозяйственная продукция, продовольственная</w:t>
            </w:r>
          </w:p>
        </w:tc>
        <w:tc>
          <w:tcPr>
            <w:tcW w:w="1842" w:type="dxa"/>
          </w:tcPr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май – </w:t>
            </w:r>
            <w:proofErr w:type="gramStart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ноябрь  с</w:t>
            </w:r>
            <w:proofErr w:type="gram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8-00  до17-00         </w:t>
            </w:r>
          </w:p>
        </w:tc>
        <w:tc>
          <w:tcPr>
            <w:tcW w:w="1985" w:type="dxa"/>
          </w:tcPr>
          <w:p w:rsidR="00F37784" w:rsidRPr="00C01D2F" w:rsidRDefault="00F37784" w:rsidP="00C01D2F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Для субъектов малого и среднего </w:t>
            </w:r>
            <w:proofErr w:type="spellStart"/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предпринимате-льства</w:t>
            </w:r>
            <w:proofErr w:type="spellEnd"/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и  субъектов</w:t>
            </w:r>
            <w:proofErr w:type="gramEnd"/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личного подсобного хозяйства</w:t>
            </w:r>
          </w:p>
        </w:tc>
      </w:tr>
      <w:tr w:rsidR="00F37784" w:rsidRPr="00C01D2F" w:rsidTr="00F37784">
        <w:tc>
          <w:tcPr>
            <w:tcW w:w="247" w:type="dxa"/>
          </w:tcPr>
          <w:p w:rsidR="00F37784" w:rsidRPr="00C01D2F" w:rsidRDefault="00F37784" w:rsidP="00673CAE">
            <w:pPr>
              <w:widowControl/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</w:pPr>
          </w:p>
        </w:tc>
        <w:tc>
          <w:tcPr>
            <w:tcW w:w="2269" w:type="dxa"/>
          </w:tcPr>
          <w:p w:rsidR="00F37784" w:rsidRPr="00C01D2F" w:rsidRDefault="00F37784" w:rsidP="00673CAE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242500, Брянская область, </w:t>
            </w:r>
            <w:proofErr w:type="spellStart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г.Карачев</w:t>
            </w:r>
            <w:proofErr w:type="spell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, </w:t>
            </w:r>
            <w:proofErr w:type="spellStart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Ул.Горького</w:t>
            </w:r>
            <w:proofErr w:type="spell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(напротив завода «</w:t>
            </w:r>
            <w:proofErr w:type="spellStart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Электродеталь</w:t>
            </w:r>
            <w:proofErr w:type="spell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»</w:t>
            </w:r>
          </w:p>
          <w:p w:rsidR="00F37784" w:rsidRPr="00C01D2F" w:rsidRDefault="00F37784" w:rsidP="00673CAE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shd w:val="clear" w:color="auto" w:fill="auto"/>
          </w:tcPr>
          <w:p w:rsidR="00F37784" w:rsidRPr="00673CAE" w:rsidRDefault="00F37784" w:rsidP="00673CAE">
            <w:pPr>
              <w:pStyle w:val="a7"/>
              <w:jc w:val="left"/>
              <w:rPr>
                <w:rFonts w:ascii="Arial" w:hAnsi="Arial" w:cs="Arial"/>
              </w:rPr>
            </w:pPr>
            <w:r w:rsidRPr="00673CAE">
              <w:rPr>
                <w:rFonts w:ascii="Arial" w:hAnsi="Arial" w:cs="Arial"/>
              </w:rPr>
              <w:t>Разовая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F37784" w:rsidRPr="00673CAE" w:rsidRDefault="00F37784" w:rsidP="00673CAE">
            <w:pPr>
              <w:pStyle w:val="a7"/>
              <w:jc w:val="left"/>
              <w:rPr>
                <w:rFonts w:ascii="Arial" w:hAnsi="Arial" w:cs="Arial"/>
              </w:rPr>
            </w:pPr>
            <w:r w:rsidRPr="00673CAE">
              <w:rPr>
                <w:rFonts w:ascii="Arial" w:hAnsi="Arial" w:cs="Arial"/>
              </w:rPr>
              <w:t>Непродовольственная (ель)</w:t>
            </w:r>
          </w:p>
        </w:tc>
        <w:tc>
          <w:tcPr>
            <w:tcW w:w="1842" w:type="dxa"/>
            <w:shd w:val="clear" w:color="auto" w:fill="auto"/>
          </w:tcPr>
          <w:p w:rsidR="00F37784" w:rsidRPr="00673CAE" w:rsidRDefault="00F37784" w:rsidP="00673CAE">
            <w:pPr>
              <w:pStyle w:val="a7"/>
              <w:jc w:val="left"/>
              <w:rPr>
                <w:rFonts w:ascii="Arial" w:hAnsi="Arial" w:cs="Arial"/>
              </w:rPr>
            </w:pPr>
            <w:r w:rsidRPr="00673CAE">
              <w:rPr>
                <w:rFonts w:ascii="Arial" w:hAnsi="Arial" w:cs="Arial"/>
              </w:rPr>
              <w:t xml:space="preserve">Декабрь (30 </w:t>
            </w:r>
            <w:proofErr w:type="spellStart"/>
            <w:r w:rsidRPr="00673CAE">
              <w:rPr>
                <w:rFonts w:ascii="Arial" w:hAnsi="Arial" w:cs="Arial"/>
              </w:rPr>
              <w:t>дн</w:t>
            </w:r>
            <w:proofErr w:type="spellEnd"/>
            <w:r w:rsidRPr="00673CAE">
              <w:rPr>
                <w:rFonts w:ascii="Arial" w:hAnsi="Arial" w:cs="Arial"/>
              </w:rPr>
              <w:t>.) с 8-00 до 20-00</w:t>
            </w:r>
          </w:p>
        </w:tc>
        <w:tc>
          <w:tcPr>
            <w:tcW w:w="1985" w:type="dxa"/>
            <w:shd w:val="clear" w:color="auto" w:fill="auto"/>
          </w:tcPr>
          <w:p w:rsidR="00F37784" w:rsidRPr="00673CAE" w:rsidRDefault="00F37784" w:rsidP="00673CAE">
            <w:pPr>
              <w:pStyle w:val="a7"/>
              <w:jc w:val="left"/>
              <w:rPr>
                <w:rFonts w:ascii="Arial" w:hAnsi="Arial" w:cs="Arial"/>
              </w:rPr>
            </w:pPr>
            <w:r w:rsidRPr="00673CAE">
              <w:rPr>
                <w:rFonts w:ascii="Arial" w:hAnsi="Arial" w:cs="Arial"/>
                <w:spacing w:val="8"/>
              </w:rPr>
              <w:t xml:space="preserve">Для субъектов малого и среднего </w:t>
            </w:r>
            <w:proofErr w:type="spellStart"/>
            <w:r w:rsidRPr="00673CAE">
              <w:rPr>
                <w:rFonts w:ascii="Arial" w:hAnsi="Arial" w:cs="Arial"/>
                <w:spacing w:val="8"/>
              </w:rPr>
              <w:t>предприниате-льства</w:t>
            </w:r>
            <w:proofErr w:type="spellEnd"/>
          </w:p>
        </w:tc>
      </w:tr>
      <w:tr w:rsidR="00F37784" w:rsidRPr="00C01D2F" w:rsidTr="00F37784">
        <w:tc>
          <w:tcPr>
            <w:tcW w:w="247" w:type="dxa"/>
          </w:tcPr>
          <w:p w:rsidR="00F37784" w:rsidRPr="00C01D2F" w:rsidRDefault="00F37784" w:rsidP="00673CAE">
            <w:pPr>
              <w:widowControl/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</w:t>
            </w:r>
          </w:p>
        </w:tc>
        <w:tc>
          <w:tcPr>
            <w:tcW w:w="2269" w:type="dxa"/>
          </w:tcPr>
          <w:p w:rsidR="00F37784" w:rsidRPr="00C01D2F" w:rsidRDefault="00F37784" w:rsidP="00673CAE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242500, Брянская область, </w:t>
            </w:r>
            <w:proofErr w:type="spellStart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г.Карачев</w:t>
            </w:r>
            <w:proofErr w:type="spell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, </w:t>
            </w:r>
            <w:proofErr w:type="spellStart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ул.Советская</w:t>
            </w:r>
            <w:proofErr w:type="spell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(</w:t>
            </w:r>
            <w:proofErr w:type="spellStart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тарец</w:t>
            </w:r>
            <w:proofErr w:type="spell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Дома культуры до «</w:t>
            </w:r>
            <w:proofErr w:type="spellStart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Свенской</w:t>
            </w:r>
            <w:proofErr w:type="spell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ярмарки»), </w:t>
            </w:r>
            <w:proofErr w:type="spellStart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ул.Тургенева</w:t>
            </w:r>
            <w:proofErr w:type="spell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(от м-</w:t>
            </w: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lastRenderedPageBreak/>
              <w:t>на «</w:t>
            </w:r>
            <w:proofErr w:type="spellStart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Свенская</w:t>
            </w:r>
            <w:proofErr w:type="spell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ярмарка» до м-на «Книжный»), ул.50 лет Октября (рядом с рестораном «</w:t>
            </w:r>
            <w:proofErr w:type="spellStart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Снежеть</w:t>
            </w:r>
            <w:proofErr w:type="spell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»)</w:t>
            </w:r>
          </w:p>
        </w:tc>
        <w:tc>
          <w:tcPr>
            <w:tcW w:w="1559" w:type="dxa"/>
          </w:tcPr>
          <w:p w:rsidR="00F37784" w:rsidRPr="00C01D2F" w:rsidRDefault="00F37784" w:rsidP="00673CAE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lastRenderedPageBreak/>
              <w:t>Разовая (праздничная и тематическая)</w:t>
            </w:r>
          </w:p>
        </w:tc>
        <w:tc>
          <w:tcPr>
            <w:tcW w:w="2410" w:type="dxa"/>
          </w:tcPr>
          <w:p w:rsidR="00F37784" w:rsidRPr="00C01D2F" w:rsidRDefault="00F37784" w:rsidP="00673CAE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Шашлык, аттракционы, продукты питания </w:t>
            </w:r>
          </w:p>
        </w:tc>
        <w:tc>
          <w:tcPr>
            <w:tcW w:w="1842" w:type="dxa"/>
          </w:tcPr>
          <w:p w:rsidR="00F37784" w:rsidRPr="00C01D2F" w:rsidRDefault="00F37784" w:rsidP="00673CAE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Однодневная (приуроченная к </w:t>
            </w:r>
            <w:proofErr w:type="gramStart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какой либо</w:t>
            </w:r>
            <w:proofErr w:type="gram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дате)</w:t>
            </w:r>
          </w:p>
          <w:p w:rsidR="00F37784" w:rsidRPr="00C01D2F" w:rsidRDefault="00F37784" w:rsidP="00673CAE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с 10-00 до 22-00</w:t>
            </w:r>
          </w:p>
        </w:tc>
        <w:tc>
          <w:tcPr>
            <w:tcW w:w="1985" w:type="dxa"/>
          </w:tcPr>
          <w:p w:rsidR="00F37784" w:rsidRPr="00C01D2F" w:rsidRDefault="00F37784" w:rsidP="00673CAE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Для субъектов малого и среднего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предприни-мательства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</w:t>
            </w:r>
          </w:p>
        </w:tc>
      </w:tr>
      <w:tr w:rsidR="00F37784" w:rsidRPr="00C01D2F" w:rsidTr="00F37784">
        <w:tc>
          <w:tcPr>
            <w:tcW w:w="247" w:type="dxa"/>
          </w:tcPr>
          <w:p w:rsidR="00F37784" w:rsidRPr="00C01D2F" w:rsidRDefault="00F37784" w:rsidP="00673CAE">
            <w:pPr>
              <w:widowControl/>
              <w:jc w:val="both"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  <w:t>5</w:t>
            </w: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.</w:t>
            </w:r>
          </w:p>
        </w:tc>
        <w:tc>
          <w:tcPr>
            <w:tcW w:w="2269" w:type="dxa"/>
          </w:tcPr>
          <w:p w:rsidR="00F37784" w:rsidRPr="00C01D2F" w:rsidRDefault="00F37784" w:rsidP="00673CAE">
            <w:pPr>
              <w:widowControl/>
              <w:jc w:val="both"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242500, Брянская область, </w:t>
            </w:r>
            <w:proofErr w:type="spellStart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г.Карачев</w:t>
            </w:r>
            <w:proofErr w:type="spell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, </w:t>
            </w:r>
            <w:proofErr w:type="spellStart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ул.Советская</w:t>
            </w:r>
            <w:proofErr w:type="spell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(</w:t>
            </w:r>
            <w:proofErr w:type="spellStart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тарец</w:t>
            </w:r>
            <w:proofErr w:type="spell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Дома культуры до «</w:t>
            </w:r>
            <w:proofErr w:type="spellStart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Свенской</w:t>
            </w:r>
            <w:proofErr w:type="spellEnd"/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ярмарки».</w:t>
            </w:r>
          </w:p>
        </w:tc>
        <w:tc>
          <w:tcPr>
            <w:tcW w:w="1559" w:type="dxa"/>
          </w:tcPr>
          <w:p w:rsidR="00F37784" w:rsidRPr="00C01D2F" w:rsidRDefault="00F37784" w:rsidP="00673CAE">
            <w:pPr>
              <w:widowControl/>
              <w:jc w:val="both"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Разовая</w:t>
            </w:r>
          </w:p>
        </w:tc>
        <w:tc>
          <w:tcPr>
            <w:tcW w:w="2410" w:type="dxa"/>
          </w:tcPr>
          <w:p w:rsidR="00F37784" w:rsidRPr="00C01D2F" w:rsidRDefault="00F37784" w:rsidP="00673CAE">
            <w:pPr>
              <w:widowControl/>
              <w:jc w:val="both"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Продовольственные и непродовольственные товары.</w:t>
            </w:r>
          </w:p>
        </w:tc>
        <w:tc>
          <w:tcPr>
            <w:tcW w:w="1842" w:type="dxa"/>
          </w:tcPr>
          <w:p w:rsidR="00F37784" w:rsidRPr="00C01D2F" w:rsidRDefault="00F37784" w:rsidP="00673CAE">
            <w:pPr>
              <w:widowControl/>
              <w:jc w:val="both"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Не более 6 (шести</w:t>
            </w: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) дней</w:t>
            </w:r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, один раз в месяц,</w:t>
            </w:r>
            <w:r w:rsidRPr="00C01D2F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с 8-00 до 18-00 часов.</w:t>
            </w:r>
          </w:p>
        </w:tc>
        <w:tc>
          <w:tcPr>
            <w:tcW w:w="1985" w:type="dxa"/>
          </w:tcPr>
          <w:p w:rsidR="00F37784" w:rsidRPr="00C01D2F" w:rsidRDefault="00F37784" w:rsidP="00673CAE">
            <w:pPr>
              <w:widowControl/>
              <w:jc w:val="both"/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Для субъектов малого и среднего </w:t>
            </w:r>
            <w:proofErr w:type="spellStart"/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>предприниате-льства</w:t>
            </w:r>
            <w:proofErr w:type="spellEnd"/>
            <w:r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  <w:lang w:bidi="ar-SA"/>
              </w:rPr>
              <w:t xml:space="preserve"> </w:t>
            </w:r>
          </w:p>
        </w:tc>
      </w:tr>
      <w:tr w:rsidR="00F37784" w:rsidRPr="00C01D2F" w:rsidTr="00F37784">
        <w:tc>
          <w:tcPr>
            <w:tcW w:w="247" w:type="dxa"/>
          </w:tcPr>
          <w:p w:rsidR="00F37784" w:rsidRPr="00C01D2F" w:rsidRDefault="00F37784" w:rsidP="00673CAE">
            <w:pPr>
              <w:widowControl/>
              <w:jc w:val="both"/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</w:pPr>
            <w:r w:rsidRPr="00C01D2F"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  <w:t>6</w:t>
            </w:r>
          </w:p>
        </w:tc>
        <w:tc>
          <w:tcPr>
            <w:tcW w:w="2269" w:type="dxa"/>
            <w:shd w:val="clear" w:color="auto" w:fill="auto"/>
          </w:tcPr>
          <w:p w:rsidR="00F37784" w:rsidRPr="00673CAE" w:rsidRDefault="00F37784" w:rsidP="00673CAE">
            <w:pPr>
              <w:pStyle w:val="a7"/>
              <w:jc w:val="left"/>
              <w:rPr>
                <w:rFonts w:ascii="Arial" w:hAnsi="Arial" w:cs="Arial"/>
              </w:rPr>
            </w:pPr>
            <w:proofErr w:type="spellStart"/>
            <w:r w:rsidRPr="00673CAE">
              <w:rPr>
                <w:rFonts w:ascii="Arial" w:hAnsi="Arial" w:cs="Arial"/>
              </w:rPr>
              <w:t>г.Карачев</w:t>
            </w:r>
            <w:proofErr w:type="spellEnd"/>
            <w:r w:rsidRPr="00673CAE">
              <w:rPr>
                <w:rFonts w:ascii="Arial" w:hAnsi="Arial" w:cs="Arial"/>
              </w:rPr>
              <w:t xml:space="preserve">, </w:t>
            </w:r>
            <w:proofErr w:type="spellStart"/>
            <w:r w:rsidRPr="00673CAE">
              <w:rPr>
                <w:rFonts w:ascii="Arial" w:hAnsi="Arial" w:cs="Arial"/>
              </w:rPr>
              <w:t>ул.Первомайская</w:t>
            </w:r>
            <w:proofErr w:type="spellEnd"/>
            <w:r w:rsidRPr="00673CAE">
              <w:rPr>
                <w:rFonts w:ascii="Arial" w:hAnsi="Arial" w:cs="Arial"/>
              </w:rPr>
              <w:t xml:space="preserve"> около магазина «</w:t>
            </w:r>
            <w:proofErr w:type="spellStart"/>
            <w:r w:rsidRPr="00673CAE">
              <w:rPr>
                <w:rFonts w:ascii="Arial" w:hAnsi="Arial" w:cs="Arial"/>
              </w:rPr>
              <w:t>Хозкорма</w:t>
            </w:r>
            <w:proofErr w:type="spellEnd"/>
            <w:r w:rsidRPr="00673CAE">
              <w:rPr>
                <w:rFonts w:ascii="Arial" w:hAnsi="Arial" w:cs="Arial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F37784" w:rsidRPr="00673CAE" w:rsidRDefault="00F37784" w:rsidP="00673CAE">
            <w:pPr>
              <w:pStyle w:val="a7"/>
              <w:jc w:val="left"/>
              <w:rPr>
                <w:rFonts w:ascii="Arial" w:hAnsi="Arial" w:cs="Arial"/>
              </w:rPr>
            </w:pPr>
            <w:r w:rsidRPr="00673CAE">
              <w:rPr>
                <w:rFonts w:ascii="Arial" w:hAnsi="Arial" w:cs="Arial"/>
              </w:rPr>
              <w:t>Разовая</w:t>
            </w:r>
          </w:p>
        </w:tc>
        <w:tc>
          <w:tcPr>
            <w:tcW w:w="2410" w:type="dxa"/>
            <w:shd w:val="clear" w:color="auto" w:fill="auto"/>
          </w:tcPr>
          <w:p w:rsidR="00F37784" w:rsidRPr="00673CAE" w:rsidRDefault="00F37784" w:rsidP="00673CAE">
            <w:pPr>
              <w:pStyle w:val="a7"/>
              <w:jc w:val="left"/>
              <w:rPr>
                <w:rFonts w:ascii="Arial" w:hAnsi="Arial" w:cs="Arial"/>
              </w:rPr>
            </w:pPr>
            <w:r w:rsidRPr="00673CAE">
              <w:rPr>
                <w:rFonts w:ascii="Arial" w:hAnsi="Arial" w:cs="Arial"/>
              </w:rPr>
              <w:t>Непродовольственная (ель)</w:t>
            </w:r>
          </w:p>
        </w:tc>
        <w:tc>
          <w:tcPr>
            <w:tcW w:w="1842" w:type="dxa"/>
            <w:shd w:val="clear" w:color="auto" w:fill="auto"/>
          </w:tcPr>
          <w:p w:rsidR="00F37784" w:rsidRPr="00673CAE" w:rsidRDefault="00F37784" w:rsidP="00673CAE">
            <w:pPr>
              <w:pStyle w:val="a7"/>
              <w:jc w:val="left"/>
              <w:rPr>
                <w:rFonts w:ascii="Arial" w:hAnsi="Arial" w:cs="Arial"/>
              </w:rPr>
            </w:pPr>
            <w:r w:rsidRPr="00673CAE">
              <w:rPr>
                <w:rFonts w:ascii="Arial" w:hAnsi="Arial" w:cs="Arial"/>
              </w:rPr>
              <w:t xml:space="preserve">Декабрь (30 </w:t>
            </w:r>
            <w:proofErr w:type="spellStart"/>
            <w:r w:rsidRPr="00673CAE">
              <w:rPr>
                <w:rFonts w:ascii="Arial" w:hAnsi="Arial" w:cs="Arial"/>
              </w:rPr>
              <w:t>дн</w:t>
            </w:r>
            <w:proofErr w:type="spellEnd"/>
            <w:r w:rsidRPr="00673CAE">
              <w:rPr>
                <w:rFonts w:ascii="Arial" w:hAnsi="Arial" w:cs="Arial"/>
              </w:rPr>
              <w:t>.) с 8-00 до 20-00</w:t>
            </w:r>
          </w:p>
        </w:tc>
        <w:tc>
          <w:tcPr>
            <w:tcW w:w="1985" w:type="dxa"/>
            <w:shd w:val="clear" w:color="auto" w:fill="auto"/>
          </w:tcPr>
          <w:p w:rsidR="00F37784" w:rsidRPr="00673CAE" w:rsidRDefault="00F37784" w:rsidP="00673CAE">
            <w:pPr>
              <w:pStyle w:val="a7"/>
              <w:jc w:val="left"/>
              <w:rPr>
                <w:rFonts w:ascii="Arial" w:hAnsi="Arial" w:cs="Arial"/>
              </w:rPr>
            </w:pPr>
            <w:r w:rsidRPr="00673CAE">
              <w:rPr>
                <w:rFonts w:ascii="Arial" w:hAnsi="Arial" w:cs="Arial"/>
                <w:spacing w:val="8"/>
              </w:rPr>
              <w:t xml:space="preserve">Для субъектов малого и среднего </w:t>
            </w:r>
            <w:proofErr w:type="spellStart"/>
            <w:r w:rsidRPr="00673CAE">
              <w:rPr>
                <w:rFonts w:ascii="Arial" w:hAnsi="Arial" w:cs="Arial"/>
                <w:spacing w:val="8"/>
              </w:rPr>
              <w:t>предприниате-льства</w:t>
            </w:r>
            <w:proofErr w:type="spellEnd"/>
          </w:p>
        </w:tc>
      </w:tr>
      <w:tr w:rsidR="00F37784" w:rsidRPr="00C01D2F" w:rsidTr="00F37784">
        <w:tc>
          <w:tcPr>
            <w:tcW w:w="247" w:type="dxa"/>
          </w:tcPr>
          <w:p w:rsidR="00F37784" w:rsidRPr="00C01D2F" w:rsidRDefault="00F37784" w:rsidP="00F37784">
            <w:pPr>
              <w:widowControl/>
              <w:jc w:val="both"/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F37784" w:rsidRPr="00F37784" w:rsidRDefault="00F37784" w:rsidP="00F37784">
            <w:pPr>
              <w:pStyle w:val="a7"/>
              <w:jc w:val="left"/>
              <w:rPr>
                <w:rFonts w:ascii="Arial" w:hAnsi="Arial" w:cs="Arial"/>
              </w:rPr>
            </w:pPr>
            <w:proofErr w:type="spellStart"/>
            <w:r w:rsidRPr="00F37784">
              <w:rPr>
                <w:rFonts w:ascii="Arial" w:hAnsi="Arial" w:cs="Arial"/>
              </w:rPr>
              <w:t>д.Мальтина</w:t>
            </w:r>
            <w:proofErr w:type="spellEnd"/>
            <w:r w:rsidRPr="00F37784">
              <w:rPr>
                <w:rFonts w:ascii="Arial" w:hAnsi="Arial" w:cs="Arial"/>
              </w:rPr>
              <w:t xml:space="preserve">, </w:t>
            </w:r>
            <w:proofErr w:type="spellStart"/>
            <w:r w:rsidRPr="00F37784">
              <w:rPr>
                <w:rFonts w:ascii="Arial" w:hAnsi="Arial" w:cs="Arial"/>
              </w:rPr>
              <w:t>ул.Привокзальная</w:t>
            </w:r>
            <w:proofErr w:type="spellEnd"/>
            <w:r w:rsidRPr="00F37784">
              <w:rPr>
                <w:rFonts w:ascii="Arial" w:hAnsi="Arial" w:cs="Arial"/>
              </w:rPr>
              <w:t xml:space="preserve"> около д.77, 131, 232, </w:t>
            </w:r>
            <w:proofErr w:type="spellStart"/>
            <w:r w:rsidRPr="00F37784">
              <w:rPr>
                <w:rFonts w:ascii="Arial" w:hAnsi="Arial" w:cs="Arial"/>
              </w:rPr>
              <w:t>ул.Молодежная</w:t>
            </w:r>
            <w:proofErr w:type="spellEnd"/>
            <w:r w:rsidRPr="00F37784">
              <w:rPr>
                <w:rFonts w:ascii="Arial" w:hAnsi="Arial" w:cs="Arial"/>
              </w:rPr>
              <w:t xml:space="preserve"> около д.37</w:t>
            </w:r>
          </w:p>
        </w:tc>
        <w:tc>
          <w:tcPr>
            <w:tcW w:w="1559" w:type="dxa"/>
            <w:shd w:val="clear" w:color="auto" w:fill="auto"/>
          </w:tcPr>
          <w:p w:rsidR="00F37784" w:rsidRPr="00F37784" w:rsidRDefault="00F37784" w:rsidP="00F37784">
            <w:pPr>
              <w:pStyle w:val="a7"/>
              <w:jc w:val="left"/>
              <w:rPr>
                <w:rFonts w:ascii="Arial" w:hAnsi="Arial" w:cs="Arial"/>
              </w:rPr>
            </w:pPr>
            <w:r w:rsidRPr="00F37784">
              <w:rPr>
                <w:rFonts w:ascii="Arial" w:hAnsi="Arial" w:cs="Arial"/>
              </w:rPr>
              <w:t>Постоянная (торговля с автомашины)</w:t>
            </w:r>
          </w:p>
        </w:tc>
        <w:tc>
          <w:tcPr>
            <w:tcW w:w="2410" w:type="dxa"/>
            <w:shd w:val="clear" w:color="auto" w:fill="auto"/>
          </w:tcPr>
          <w:p w:rsidR="00F37784" w:rsidRPr="00F37784" w:rsidRDefault="00F37784" w:rsidP="00F37784">
            <w:pPr>
              <w:pStyle w:val="a7"/>
              <w:jc w:val="left"/>
              <w:rPr>
                <w:rFonts w:ascii="Arial" w:hAnsi="Arial" w:cs="Arial"/>
              </w:rPr>
            </w:pPr>
            <w:r w:rsidRPr="00F37784">
              <w:rPr>
                <w:rFonts w:ascii="Arial" w:hAnsi="Arial" w:cs="Arial"/>
              </w:rPr>
              <w:t>Продовольственная</w:t>
            </w:r>
          </w:p>
        </w:tc>
        <w:tc>
          <w:tcPr>
            <w:tcW w:w="1842" w:type="dxa"/>
            <w:shd w:val="clear" w:color="auto" w:fill="auto"/>
          </w:tcPr>
          <w:p w:rsidR="00F37784" w:rsidRPr="00F37784" w:rsidRDefault="00F37784" w:rsidP="00F37784">
            <w:pPr>
              <w:pStyle w:val="a7"/>
              <w:jc w:val="left"/>
              <w:rPr>
                <w:rFonts w:ascii="Arial" w:hAnsi="Arial" w:cs="Arial"/>
              </w:rPr>
            </w:pPr>
            <w:r w:rsidRPr="00F37784">
              <w:rPr>
                <w:rFonts w:ascii="Arial" w:hAnsi="Arial" w:cs="Arial"/>
              </w:rPr>
              <w:t xml:space="preserve">В течение года (в определенные дни и </w:t>
            </w:r>
            <w:proofErr w:type="gramStart"/>
            <w:r w:rsidRPr="00F37784">
              <w:rPr>
                <w:rFonts w:ascii="Arial" w:hAnsi="Arial" w:cs="Arial"/>
              </w:rPr>
              <w:t>время  покупателями</w:t>
            </w:r>
            <w:proofErr w:type="gramEnd"/>
            <w:r w:rsidRPr="00F37784">
              <w:rPr>
                <w:rFonts w:ascii="Arial" w:hAnsi="Arial" w:cs="Arial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F37784" w:rsidRPr="00F37784" w:rsidRDefault="00F37784" w:rsidP="00F37784">
            <w:pPr>
              <w:pStyle w:val="a7"/>
              <w:jc w:val="left"/>
              <w:rPr>
                <w:rFonts w:ascii="Arial" w:hAnsi="Arial" w:cs="Arial"/>
              </w:rPr>
            </w:pPr>
            <w:r w:rsidRPr="00F37784">
              <w:rPr>
                <w:rFonts w:ascii="Arial" w:hAnsi="Arial" w:cs="Arial"/>
                <w:spacing w:val="8"/>
              </w:rPr>
              <w:t xml:space="preserve">Для субъектов малого и среднего </w:t>
            </w:r>
            <w:proofErr w:type="spellStart"/>
            <w:r w:rsidRPr="00F37784">
              <w:rPr>
                <w:rFonts w:ascii="Arial" w:hAnsi="Arial" w:cs="Arial"/>
                <w:spacing w:val="8"/>
              </w:rPr>
              <w:t>предпринимате-льства</w:t>
            </w:r>
            <w:proofErr w:type="spellEnd"/>
            <w:r w:rsidRPr="00F37784">
              <w:rPr>
                <w:rFonts w:ascii="Arial" w:hAnsi="Arial" w:cs="Arial"/>
                <w:spacing w:val="8"/>
              </w:rPr>
              <w:t xml:space="preserve"> </w:t>
            </w:r>
            <w:proofErr w:type="gramStart"/>
            <w:r w:rsidRPr="00F37784">
              <w:rPr>
                <w:rFonts w:ascii="Arial" w:hAnsi="Arial" w:cs="Arial"/>
                <w:spacing w:val="8"/>
              </w:rPr>
              <w:t>и  субъектов</w:t>
            </w:r>
            <w:proofErr w:type="gramEnd"/>
            <w:r w:rsidRPr="00F37784">
              <w:rPr>
                <w:rFonts w:ascii="Arial" w:hAnsi="Arial" w:cs="Arial"/>
                <w:spacing w:val="8"/>
              </w:rPr>
              <w:t xml:space="preserve"> личного подсобного хозяйства</w:t>
            </w:r>
          </w:p>
        </w:tc>
      </w:tr>
      <w:tr w:rsidR="00F37784" w:rsidRPr="00C01D2F" w:rsidTr="00F37784">
        <w:tc>
          <w:tcPr>
            <w:tcW w:w="247" w:type="dxa"/>
          </w:tcPr>
          <w:p w:rsidR="00F37784" w:rsidRPr="00C01D2F" w:rsidRDefault="00F37784" w:rsidP="00F37784">
            <w:pPr>
              <w:widowControl/>
              <w:jc w:val="both"/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  <w:t>8</w:t>
            </w:r>
          </w:p>
        </w:tc>
        <w:tc>
          <w:tcPr>
            <w:tcW w:w="2269" w:type="dxa"/>
            <w:shd w:val="clear" w:color="auto" w:fill="auto"/>
          </w:tcPr>
          <w:p w:rsidR="00F37784" w:rsidRPr="00F37784" w:rsidRDefault="00F37784" w:rsidP="00F37784">
            <w:pPr>
              <w:pStyle w:val="a7"/>
              <w:jc w:val="left"/>
              <w:rPr>
                <w:rFonts w:ascii="Arial" w:hAnsi="Arial" w:cs="Arial"/>
              </w:rPr>
            </w:pPr>
            <w:proofErr w:type="spellStart"/>
            <w:r w:rsidRPr="00F37784">
              <w:rPr>
                <w:rFonts w:ascii="Arial" w:hAnsi="Arial" w:cs="Arial"/>
              </w:rPr>
              <w:t>д.Байкова</w:t>
            </w:r>
            <w:proofErr w:type="spellEnd"/>
            <w:r w:rsidRPr="00F37784">
              <w:rPr>
                <w:rFonts w:ascii="Arial" w:hAnsi="Arial" w:cs="Arial"/>
              </w:rPr>
              <w:t xml:space="preserve">, </w:t>
            </w:r>
            <w:proofErr w:type="spellStart"/>
            <w:r w:rsidRPr="00F37784">
              <w:rPr>
                <w:rFonts w:ascii="Arial" w:hAnsi="Arial" w:cs="Arial"/>
              </w:rPr>
              <w:t>ул.Лесная</w:t>
            </w:r>
            <w:proofErr w:type="spellEnd"/>
            <w:r w:rsidRPr="00F37784">
              <w:rPr>
                <w:rFonts w:ascii="Arial" w:hAnsi="Arial" w:cs="Arial"/>
              </w:rPr>
              <w:t xml:space="preserve"> около д.1, </w:t>
            </w:r>
          </w:p>
        </w:tc>
        <w:tc>
          <w:tcPr>
            <w:tcW w:w="1559" w:type="dxa"/>
            <w:shd w:val="clear" w:color="auto" w:fill="auto"/>
          </w:tcPr>
          <w:p w:rsidR="00F37784" w:rsidRPr="00F37784" w:rsidRDefault="00F37784" w:rsidP="00F37784">
            <w:pPr>
              <w:pStyle w:val="a7"/>
              <w:jc w:val="left"/>
              <w:rPr>
                <w:rFonts w:ascii="Arial" w:hAnsi="Arial" w:cs="Arial"/>
              </w:rPr>
            </w:pPr>
            <w:r w:rsidRPr="00F37784">
              <w:rPr>
                <w:rFonts w:ascii="Arial" w:hAnsi="Arial" w:cs="Arial"/>
              </w:rPr>
              <w:t>Постоянная (</w:t>
            </w:r>
            <w:proofErr w:type="spellStart"/>
            <w:r w:rsidRPr="00F37784">
              <w:rPr>
                <w:rFonts w:ascii="Arial" w:hAnsi="Arial" w:cs="Arial"/>
              </w:rPr>
              <w:t>орговля</w:t>
            </w:r>
            <w:proofErr w:type="spellEnd"/>
            <w:r w:rsidRPr="00F37784">
              <w:rPr>
                <w:rFonts w:ascii="Arial" w:hAnsi="Arial" w:cs="Arial"/>
              </w:rPr>
              <w:t xml:space="preserve"> с автомашины)</w:t>
            </w:r>
          </w:p>
        </w:tc>
        <w:tc>
          <w:tcPr>
            <w:tcW w:w="2410" w:type="dxa"/>
            <w:shd w:val="clear" w:color="auto" w:fill="auto"/>
          </w:tcPr>
          <w:p w:rsidR="00F37784" w:rsidRPr="00F37784" w:rsidRDefault="00F37784" w:rsidP="00F37784">
            <w:pPr>
              <w:pStyle w:val="a7"/>
              <w:jc w:val="left"/>
              <w:rPr>
                <w:rFonts w:ascii="Arial" w:hAnsi="Arial" w:cs="Arial"/>
              </w:rPr>
            </w:pPr>
            <w:r w:rsidRPr="00F37784">
              <w:rPr>
                <w:rFonts w:ascii="Arial" w:hAnsi="Arial" w:cs="Arial"/>
              </w:rPr>
              <w:t>Продовольственная</w:t>
            </w:r>
          </w:p>
        </w:tc>
        <w:tc>
          <w:tcPr>
            <w:tcW w:w="1842" w:type="dxa"/>
            <w:shd w:val="clear" w:color="auto" w:fill="auto"/>
          </w:tcPr>
          <w:p w:rsidR="00F37784" w:rsidRPr="00F37784" w:rsidRDefault="00F37784" w:rsidP="00F37784">
            <w:pPr>
              <w:pStyle w:val="a7"/>
              <w:jc w:val="left"/>
              <w:rPr>
                <w:rFonts w:ascii="Arial" w:hAnsi="Arial" w:cs="Arial"/>
              </w:rPr>
            </w:pPr>
            <w:r w:rsidRPr="00F37784">
              <w:rPr>
                <w:rFonts w:ascii="Arial" w:hAnsi="Arial" w:cs="Arial"/>
              </w:rPr>
              <w:t xml:space="preserve">В течение года (в определенные дни и </w:t>
            </w:r>
            <w:proofErr w:type="gramStart"/>
            <w:r w:rsidRPr="00F37784">
              <w:rPr>
                <w:rFonts w:ascii="Arial" w:hAnsi="Arial" w:cs="Arial"/>
              </w:rPr>
              <w:t>время  покупателями</w:t>
            </w:r>
            <w:proofErr w:type="gramEnd"/>
            <w:r w:rsidRPr="00F37784">
              <w:rPr>
                <w:rFonts w:ascii="Arial" w:hAnsi="Arial" w:cs="Arial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F37784" w:rsidRPr="00F37784" w:rsidRDefault="00F37784" w:rsidP="00F37784">
            <w:pPr>
              <w:pStyle w:val="a7"/>
              <w:jc w:val="left"/>
              <w:rPr>
                <w:rFonts w:ascii="Arial" w:hAnsi="Arial" w:cs="Arial"/>
              </w:rPr>
            </w:pPr>
            <w:r w:rsidRPr="00F37784">
              <w:rPr>
                <w:rFonts w:ascii="Arial" w:hAnsi="Arial" w:cs="Arial"/>
                <w:spacing w:val="8"/>
              </w:rPr>
              <w:t xml:space="preserve">Для субъектов малого и среднего </w:t>
            </w:r>
            <w:proofErr w:type="spellStart"/>
            <w:r w:rsidRPr="00F37784">
              <w:rPr>
                <w:rFonts w:ascii="Arial" w:hAnsi="Arial" w:cs="Arial"/>
                <w:spacing w:val="8"/>
              </w:rPr>
              <w:t>предпринимате-льства</w:t>
            </w:r>
            <w:proofErr w:type="spellEnd"/>
            <w:r w:rsidRPr="00F37784">
              <w:rPr>
                <w:rFonts w:ascii="Arial" w:hAnsi="Arial" w:cs="Arial"/>
                <w:spacing w:val="8"/>
              </w:rPr>
              <w:t xml:space="preserve"> </w:t>
            </w:r>
            <w:proofErr w:type="gramStart"/>
            <w:r w:rsidRPr="00F37784">
              <w:rPr>
                <w:rFonts w:ascii="Arial" w:hAnsi="Arial" w:cs="Arial"/>
                <w:spacing w:val="8"/>
              </w:rPr>
              <w:t>и  субъектов</w:t>
            </w:r>
            <w:proofErr w:type="gramEnd"/>
            <w:r w:rsidRPr="00F37784">
              <w:rPr>
                <w:rFonts w:ascii="Arial" w:hAnsi="Arial" w:cs="Arial"/>
                <w:spacing w:val="8"/>
              </w:rPr>
              <w:t xml:space="preserve"> личного подсобного хозяйства</w:t>
            </w:r>
          </w:p>
        </w:tc>
      </w:tr>
      <w:tr w:rsidR="00F37784" w:rsidRPr="00C01D2F" w:rsidTr="00F37784">
        <w:tc>
          <w:tcPr>
            <w:tcW w:w="247" w:type="dxa"/>
          </w:tcPr>
          <w:p w:rsidR="00F37784" w:rsidRPr="00C01D2F" w:rsidRDefault="00F37784" w:rsidP="00F37784">
            <w:pPr>
              <w:widowControl/>
              <w:jc w:val="both"/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spacing w:val="8"/>
                <w:sz w:val="20"/>
                <w:szCs w:val="20"/>
                <w:lang w:bidi="ar-SA"/>
              </w:rPr>
              <w:t>9</w:t>
            </w:r>
          </w:p>
        </w:tc>
        <w:tc>
          <w:tcPr>
            <w:tcW w:w="2269" w:type="dxa"/>
            <w:shd w:val="clear" w:color="auto" w:fill="auto"/>
          </w:tcPr>
          <w:p w:rsidR="00F37784" w:rsidRPr="00F37784" w:rsidRDefault="00F37784" w:rsidP="00F37784">
            <w:pPr>
              <w:pStyle w:val="a7"/>
              <w:jc w:val="left"/>
              <w:rPr>
                <w:rFonts w:ascii="Arial" w:hAnsi="Arial" w:cs="Arial"/>
              </w:rPr>
            </w:pPr>
            <w:proofErr w:type="spellStart"/>
            <w:r w:rsidRPr="00F37784">
              <w:rPr>
                <w:rFonts w:ascii="Arial" w:hAnsi="Arial" w:cs="Arial"/>
              </w:rPr>
              <w:t>д.Волкова</w:t>
            </w:r>
            <w:proofErr w:type="spellEnd"/>
            <w:r w:rsidRPr="00F37784">
              <w:rPr>
                <w:rFonts w:ascii="Arial" w:hAnsi="Arial" w:cs="Arial"/>
              </w:rPr>
              <w:t xml:space="preserve">, </w:t>
            </w:r>
            <w:proofErr w:type="spellStart"/>
            <w:r w:rsidRPr="00F37784">
              <w:rPr>
                <w:rFonts w:ascii="Arial" w:hAnsi="Arial" w:cs="Arial"/>
              </w:rPr>
              <w:t>ул.Советская</w:t>
            </w:r>
            <w:proofErr w:type="spellEnd"/>
            <w:r w:rsidRPr="00F37784">
              <w:rPr>
                <w:rFonts w:ascii="Arial" w:hAnsi="Arial" w:cs="Arial"/>
              </w:rPr>
              <w:t xml:space="preserve"> около д.50, 56 поворот на </w:t>
            </w:r>
            <w:proofErr w:type="spellStart"/>
            <w:r w:rsidRPr="00F37784">
              <w:rPr>
                <w:rFonts w:ascii="Arial" w:hAnsi="Arial" w:cs="Arial"/>
              </w:rPr>
              <w:t>п.Благовещенский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F37784" w:rsidRPr="00F37784" w:rsidRDefault="00F37784" w:rsidP="00F37784">
            <w:pPr>
              <w:pStyle w:val="a7"/>
              <w:jc w:val="left"/>
              <w:rPr>
                <w:rFonts w:ascii="Arial" w:hAnsi="Arial" w:cs="Arial"/>
              </w:rPr>
            </w:pPr>
            <w:r w:rsidRPr="00F37784">
              <w:rPr>
                <w:rFonts w:ascii="Arial" w:hAnsi="Arial" w:cs="Arial"/>
              </w:rPr>
              <w:t>Постоянная (</w:t>
            </w:r>
            <w:proofErr w:type="gramStart"/>
            <w:r w:rsidRPr="00F37784">
              <w:rPr>
                <w:rFonts w:ascii="Arial" w:hAnsi="Arial" w:cs="Arial"/>
              </w:rPr>
              <w:t>торговля</w:t>
            </w:r>
            <w:proofErr w:type="gramEnd"/>
            <w:r w:rsidRPr="00F37784">
              <w:rPr>
                <w:rFonts w:ascii="Arial" w:hAnsi="Arial" w:cs="Arial"/>
              </w:rPr>
              <w:t xml:space="preserve"> а автомашины)</w:t>
            </w:r>
          </w:p>
        </w:tc>
        <w:tc>
          <w:tcPr>
            <w:tcW w:w="2410" w:type="dxa"/>
            <w:shd w:val="clear" w:color="auto" w:fill="auto"/>
          </w:tcPr>
          <w:p w:rsidR="00F37784" w:rsidRPr="00F37784" w:rsidRDefault="00F37784" w:rsidP="00F37784">
            <w:pPr>
              <w:pStyle w:val="a7"/>
              <w:jc w:val="left"/>
              <w:rPr>
                <w:rFonts w:ascii="Arial" w:hAnsi="Arial" w:cs="Arial"/>
              </w:rPr>
            </w:pPr>
            <w:r w:rsidRPr="00F37784">
              <w:rPr>
                <w:rFonts w:ascii="Arial" w:hAnsi="Arial" w:cs="Arial"/>
              </w:rPr>
              <w:t>Продовольственная</w:t>
            </w:r>
          </w:p>
        </w:tc>
        <w:tc>
          <w:tcPr>
            <w:tcW w:w="1842" w:type="dxa"/>
            <w:shd w:val="clear" w:color="auto" w:fill="auto"/>
          </w:tcPr>
          <w:p w:rsidR="00F37784" w:rsidRPr="00F37784" w:rsidRDefault="00F37784" w:rsidP="00F37784">
            <w:pPr>
              <w:pStyle w:val="a7"/>
              <w:jc w:val="left"/>
              <w:rPr>
                <w:rFonts w:ascii="Arial" w:hAnsi="Arial" w:cs="Arial"/>
              </w:rPr>
            </w:pPr>
            <w:r w:rsidRPr="00F37784">
              <w:rPr>
                <w:rFonts w:ascii="Arial" w:hAnsi="Arial" w:cs="Arial"/>
              </w:rPr>
              <w:t xml:space="preserve">В течение года (в определенные дни и </w:t>
            </w:r>
            <w:proofErr w:type="gramStart"/>
            <w:r w:rsidRPr="00F37784">
              <w:rPr>
                <w:rFonts w:ascii="Arial" w:hAnsi="Arial" w:cs="Arial"/>
              </w:rPr>
              <w:t>время  покупателями</w:t>
            </w:r>
            <w:proofErr w:type="gramEnd"/>
            <w:r w:rsidRPr="00F37784">
              <w:rPr>
                <w:rFonts w:ascii="Arial" w:hAnsi="Arial" w:cs="Arial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F37784" w:rsidRPr="00F37784" w:rsidRDefault="00F37784" w:rsidP="00F37784">
            <w:pPr>
              <w:pStyle w:val="a7"/>
              <w:jc w:val="left"/>
              <w:rPr>
                <w:rFonts w:ascii="Arial" w:hAnsi="Arial" w:cs="Arial"/>
              </w:rPr>
            </w:pPr>
            <w:r w:rsidRPr="00F37784">
              <w:rPr>
                <w:rFonts w:ascii="Arial" w:hAnsi="Arial" w:cs="Arial"/>
                <w:spacing w:val="8"/>
              </w:rPr>
              <w:t xml:space="preserve">Для субъектов малого и среднего </w:t>
            </w:r>
            <w:proofErr w:type="spellStart"/>
            <w:r w:rsidRPr="00F37784">
              <w:rPr>
                <w:rFonts w:ascii="Arial" w:hAnsi="Arial" w:cs="Arial"/>
                <w:spacing w:val="8"/>
              </w:rPr>
              <w:t>предпринимате-льства</w:t>
            </w:r>
            <w:proofErr w:type="spellEnd"/>
            <w:r w:rsidRPr="00F37784">
              <w:rPr>
                <w:rFonts w:ascii="Arial" w:hAnsi="Arial" w:cs="Arial"/>
                <w:spacing w:val="8"/>
              </w:rPr>
              <w:t xml:space="preserve"> </w:t>
            </w:r>
            <w:proofErr w:type="gramStart"/>
            <w:r w:rsidRPr="00F37784">
              <w:rPr>
                <w:rFonts w:ascii="Arial" w:hAnsi="Arial" w:cs="Arial"/>
                <w:spacing w:val="8"/>
              </w:rPr>
              <w:t>и  субъектов</w:t>
            </w:r>
            <w:proofErr w:type="gramEnd"/>
            <w:r w:rsidRPr="00F37784">
              <w:rPr>
                <w:rFonts w:ascii="Arial" w:hAnsi="Arial" w:cs="Arial"/>
                <w:spacing w:val="8"/>
              </w:rPr>
              <w:t xml:space="preserve"> личного подсобного хозяйства</w:t>
            </w:r>
          </w:p>
        </w:tc>
      </w:tr>
    </w:tbl>
    <w:p w:rsidR="00F00338" w:rsidRPr="00F00338" w:rsidRDefault="00C01D2F" w:rsidP="00C01D2F">
      <w:pPr>
        <w:widowControl/>
        <w:rPr>
          <w:rFonts w:ascii="Arial" w:eastAsia="Times New Roman" w:hAnsi="Arial" w:cs="Arial"/>
          <w:color w:val="auto"/>
          <w:spacing w:val="8"/>
          <w:sz w:val="20"/>
          <w:szCs w:val="20"/>
          <w:lang w:bidi="ar-SA"/>
        </w:rPr>
      </w:pPr>
      <w:r w:rsidRPr="00C01D2F">
        <w:rPr>
          <w:rFonts w:ascii="Arial" w:eastAsia="Times New Roman" w:hAnsi="Arial" w:cs="Arial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99695</wp:posOffset>
                </wp:positionV>
                <wp:extent cx="2857500" cy="2857500"/>
                <wp:effectExtent l="381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1D2F" w:rsidRPr="00517991" w:rsidRDefault="00C01D2F" w:rsidP="00C01D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7.85pt;width:225pt;height:2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" stroked="f">
                <v:textbox>
                  <w:txbxContent>
                    <w:p w:rsidR="00C01D2F" w:rsidRPr="00517991" w:rsidRDefault="00C01D2F" w:rsidP="00C01D2F"/>
                  </w:txbxContent>
                </v:textbox>
              </v:shape>
            </w:pict>
          </mc:Fallback>
        </mc:AlternateContent>
      </w:r>
    </w:p>
    <w:sectPr w:rsidR="00F00338" w:rsidRPr="00F00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E1D7C"/>
    <w:multiLevelType w:val="hybridMultilevel"/>
    <w:tmpl w:val="E4F07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A74A5D"/>
    <w:multiLevelType w:val="multilevel"/>
    <w:tmpl w:val="39060F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A6D60D9"/>
    <w:multiLevelType w:val="multilevel"/>
    <w:tmpl w:val="5C386B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1C"/>
    <w:rsid w:val="00012DD4"/>
    <w:rsid w:val="00086A9A"/>
    <w:rsid w:val="000C16F9"/>
    <w:rsid w:val="000F2431"/>
    <w:rsid w:val="0010356B"/>
    <w:rsid w:val="00131230"/>
    <w:rsid w:val="00142A65"/>
    <w:rsid w:val="00145CB1"/>
    <w:rsid w:val="001A50E4"/>
    <w:rsid w:val="00227421"/>
    <w:rsid w:val="00243A13"/>
    <w:rsid w:val="00267E4A"/>
    <w:rsid w:val="00317C0F"/>
    <w:rsid w:val="003812C8"/>
    <w:rsid w:val="00384E3A"/>
    <w:rsid w:val="003E2D0F"/>
    <w:rsid w:val="004D5FD5"/>
    <w:rsid w:val="004E1C9C"/>
    <w:rsid w:val="005079DE"/>
    <w:rsid w:val="00596BED"/>
    <w:rsid w:val="005E3854"/>
    <w:rsid w:val="00600B3D"/>
    <w:rsid w:val="0062418D"/>
    <w:rsid w:val="00637CDA"/>
    <w:rsid w:val="006421A5"/>
    <w:rsid w:val="00673CAE"/>
    <w:rsid w:val="00690F60"/>
    <w:rsid w:val="006B6A87"/>
    <w:rsid w:val="007654FD"/>
    <w:rsid w:val="007753E0"/>
    <w:rsid w:val="007B4E58"/>
    <w:rsid w:val="007C6B87"/>
    <w:rsid w:val="00827EED"/>
    <w:rsid w:val="008928DD"/>
    <w:rsid w:val="008932F7"/>
    <w:rsid w:val="009006AB"/>
    <w:rsid w:val="00922167"/>
    <w:rsid w:val="00992210"/>
    <w:rsid w:val="00A244FC"/>
    <w:rsid w:val="00AD5E1C"/>
    <w:rsid w:val="00AE7A7D"/>
    <w:rsid w:val="00AF4B7E"/>
    <w:rsid w:val="00BC2876"/>
    <w:rsid w:val="00BC3752"/>
    <w:rsid w:val="00C01D2F"/>
    <w:rsid w:val="00C379FC"/>
    <w:rsid w:val="00C77D12"/>
    <w:rsid w:val="00CC076F"/>
    <w:rsid w:val="00CD1441"/>
    <w:rsid w:val="00CD716C"/>
    <w:rsid w:val="00D10A30"/>
    <w:rsid w:val="00DB4DB7"/>
    <w:rsid w:val="00DD160B"/>
    <w:rsid w:val="00E05EF5"/>
    <w:rsid w:val="00E24820"/>
    <w:rsid w:val="00E33A51"/>
    <w:rsid w:val="00F00338"/>
    <w:rsid w:val="00F37784"/>
    <w:rsid w:val="00F43903"/>
    <w:rsid w:val="00F9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6B8E1-84DB-4FE8-9833-3D07F93A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63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9163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F9163E"/>
    <w:pPr>
      <w:spacing w:line="261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F9163E"/>
    <w:rPr>
      <w:rFonts w:ascii="Arial" w:eastAsia="Arial" w:hAnsi="Arial" w:cs="Arial"/>
      <w:sz w:val="30"/>
      <w:szCs w:val="30"/>
    </w:rPr>
  </w:style>
  <w:style w:type="paragraph" w:customStyle="1" w:styleId="20">
    <w:name w:val="Основной текст (2)"/>
    <w:basedOn w:val="a"/>
    <w:link w:val="2"/>
    <w:rsid w:val="00F9163E"/>
    <w:pPr>
      <w:spacing w:after="260" w:line="256" w:lineRule="auto"/>
      <w:jc w:val="center"/>
    </w:pPr>
    <w:rPr>
      <w:rFonts w:ascii="Arial" w:eastAsia="Arial" w:hAnsi="Arial" w:cs="Arial"/>
      <w:color w:val="auto"/>
      <w:sz w:val="30"/>
      <w:szCs w:val="30"/>
      <w:lang w:eastAsia="en-US" w:bidi="ar-SA"/>
    </w:rPr>
  </w:style>
  <w:style w:type="paragraph" w:customStyle="1" w:styleId="ConsPlusTitle">
    <w:name w:val="ConsPlusTitle"/>
    <w:rsid w:val="009006A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lang w:eastAsia="ru-RU"/>
    </w:rPr>
  </w:style>
  <w:style w:type="table" w:styleId="a4">
    <w:name w:val="Table Grid"/>
    <w:basedOn w:val="a1"/>
    <w:uiPriority w:val="39"/>
    <w:rsid w:val="00103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48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4820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styleId="a7">
    <w:name w:val="Normal (Web)"/>
    <w:basedOn w:val="a"/>
    <w:rsid w:val="007753E0"/>
    <w:pPr>
      <w:widowControl/>
      <w:spacing w:before="120"/>
      <w:jc w:val="both"/>
    </w:pPr>
    <w:rPr>
      <w:rFonts w:ascii="Verdana" w:eastAsia="Times New Roman" w:hAnsi="Verdana" w:cs="Times New Roman"/>
      <w:color w:val="auto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AD5EF-237C-4F86-A6E6-21D10557F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3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EKONOMIKA-1</dc:creator>
  <cp:keywords/>
  <dc:description/>
  <cp:lastModifiedBy>EKONOMIKA-4</cp:lastModifiedBy>
  <cp:revision>74</cp:revision>
  <cp:lastPrinted>2025-06-23T07:47:00Z</cp:lastPrinted>
  <dcterms:created xsi:type="dcterms:W3CDTF">2025-04-09T08:33:00Z</dcterms:created>
  <dcterms:modified xsi:type="dcterms:W3CDTF">2026-05-29T07:30:00Z</dcterms:modified>
</cp:coreProperties>
</file>